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2C" w:rsidRDefault="0085712C" w:rsidP="008F77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7D6">
        <w:rPr>
          <w:rFonts w:ascii="Times New Roman" w:hAnsi="Times New Roman" w:cs="Times New Roman"/>
          <w:b/>
          <w:sz w:val="28"/>
          <w:szCs w:val="28"/>
        </w:rPr>
        <w:t>Закон о курении - принятый Госдумой, Вступил в силу!</w:t>
      </w:r>
    </w:p>
    <w:p w:rsidR="008F77D6" w:rsidRPr="008F77D6" w:rsidRDefault="008F77D6" w:rsidP="008F77D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12C" w:rsidRDefault="0085712C" w:rsidP="0085712C">
      <w:r>
        <w:rPr>
          <w:noProof/>
          <w:lang w:eastAsia="ru-RU"/>
        </w:rPr>
        <w:drawing>
          <wp:inline distT="0" distB="0" distL="0" distR="0">
            <wp:extent cx="295275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12C" w:rsidRDefault="0085712C" w:rsidP="0085712C"/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Минздравсоцразвития внесло в правительство РФ радикальный зак</w:t>
      </w:r>
      <w:r w:rsidRPr="008F77D6">
        <w:rPr>
          <w:rFonts w:ascii="Times New Roman" w:hAnsi="Times New Roman" w:cs="Times New Roman"/>
          <w:sz w:val="28"/>
          <w:szCs w:val="28"/>
        </w:rPr>
        <w:t>о</w:t>
      </w:r>
      <w:r w:rsidRPr="008F77D6">
        <w:rPr>
          <w:rFonts w:ascii="Times New Roman" w:hAnsi="Times New Roman" w:cs="Times New Roman"/>
          <w:sz w:val="28"/>
          <w:szCs w:val="28"/>
        </w:rPr>
        <w:t>нопроект «О защите здоровья населения от последствий потребления таб</w:t>
      </w:r>
      <w:r w:rsidRPr="008F77D6">
        <w:rPr>
          <w:rFonts w:ascii="Times New Roman" w:hAnsi="Times New Roman" w:cs="Times New Roman"/>
          <w:sz w:val="28"/>
          <w:szCs w:val="28"/>
        </w:rPr>
        <w:t>а</w:t>
      </w:r>
      <w:r w:rsidRPr="008F77D6">
        <w:rPr>
          <w:rFonts w:ascii="Times New Roman" w:hAnsi="Times New Roman" w:cs="Times New Roman"/>
          <w:sz w:val="28"/>
          <w:szCs w:val="28"/>
        </w:rPr>
        <w:t>ка».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На сайте ведомства можно ознакомиться с его полным текстом. С</w:t>
      </w:r>
      <w:r w:rsidRPr="008F77D6">
        <w:rPr>
          <w:rFonts w:ascii="Times New Roman" w:hAnsi="Times New Roman" w:cs="Times New Roman"/>
          <w:sz w:val="28"/>
          <w:szCs w:val="28"/>
        </w:rPr>
        <w:t>а</w:t>
      </w:r>
      <w:r w:rsidRPr="008F77D6">
        <w:rPr>
          <w:rFonts w:ascii="Times New Roman" w:hAnsi="Times New Roman" w:cs="Times New Roman"/>
          <w:sz w:val="28"/>
          <w:szCs w:val="28"/>
        </w:rPr>
        <w:t>мым глобальным из предложенных Минздравом нововведений является по</w:t>
      </w:r>
      <w:r w:rsidRPr="008F77D6">
        <w:rPr>
          <w:rFonts w:ascii="Times New Roman" w:hAnsi="Times New Roman" w:cs="Times New Roman"/>
          <w:sz w:val="28"/>
          <w:szCs w:val="28"/>
        </w:rPr>
        <w:t>л</w:t>
      </w:r>
      <w:r w:rsidRPr="008F77D6">
        <w:rPr>
          <w:rFonts w:ascii="Times New Roman" w:hAnsi="Times New Roman" w:cs="Times New Roman"/>
          <w:sz w:val="28"/>
          <w:szCs w:val="28"/>
        </w:rPr>
        <w:t>ный запрет на курение в общественных местах. Также, по замыслу авторов документа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8F77D6">
        <w:rPr>
          <w:rFonts w:ascii="Times New Roman" w:hAnsi="Times New Roman" w:cs="Times New Roman"/>
          <w:sz w:val="28"/>
          <w:szCs w:val="28"/>
        </w:rPr>
        <w:t>абачная продукция должна исчезнуть из ларьков и киосков. Как пишет РБК Daily, законопроект предложен в рамках исполнения конвенции Всемирной организации здравоохранения по борьбе против табака (Россия присоединилась к ней только лишь в 2008 году). Хочется отметить, что закон не направлен на ущемление прав курильщиков, так как не предписывает о</w:t>
      </w:r>
      <w:r w:rsidRPr="008F77D6">
        <w:rPr>
          <w:rFonts w:ascii="Times New Roman" w:hAnsi="Times New Roman" w:cs="Times New Roman"/>
          <w:sz w:val="28"/>
          <w:szCs w:val="28"/>
        </w:rPr>
        <w:t>т</w:t>
      </w:r>
      <w:r w:rsidRPr="008F77D6">
        <w:rPr>
          <w:rFonts w:ascii="Times New Roman" w:hAnsi="Times New Roman" w:cs="Times New Roman"/>
          <w:sz w:val="28"/>
          <w:szCs w:val="28"/>
        </w:rPr>
        <w:t xml:space="preserve">каз от курения, а только ограничивает 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8F77D6">
        <w:rPr>
          <w:rFonts w:ascii="Times New Roman" w:hAnsi="Times New Roman" w:cs="Times New Roman"/>
          <w:sz w:val="28"/>
          <w:szCs w:val="28"/>
        </w:rPr>
        <w:t xml:space="preserve"> где будет полностью запрещено курение, как это делается во всех цивилизованных странах.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15 Ноября 2013 г. вступили в законную силу и начали действовать д</w:t>
      </w:r>
      <w:r w:rsidRPr="008F77D6">
        <w:rPr>
          <w:rFonts w:ascii="Times New Roman" w:hAnsi="Times New Roman" w:cs="Times New Roman"/>
          <w:sz w:val="28"/>
          <w:szCs w:val="28"/>
        </w:rPr>
        <w:t>о</w:t>
      </w:r>
      <w:r w:rsidRPr="008F77D6">
        <w:rPr>
          <w:rFonts w:ascii="Times New Roman" w:hAnsi="Times New Roman" w:cs="Times New Roman"/>
          <w:sz w:val="28"/>
          <w:szCs w:val="28"/>
        </w:rPr>
        <w:t>полнительные поправки к закону о курении. Это означает, что с этой даты курильщиков будут штрафовать, если они курят в неположенном месте.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Установлены следующие штрафы: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 xml:space="preserve">Курение на детских площадках: 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обойдётся любителю табака от 2.000 до 3.000 руб.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 xml:space="preserve">Вовлечение в процесс курения несовершеннолетних 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lastRenderedPageBreak/>
        <w:t>- от 1.000 до 2.000 руб.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 xml:space="preserve">Курение в помещениях и местах общего пользования, попадающих под антитабачный закон: 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(Запрещено курение в подъездах жилых домов, лестничных клетках, "балконах и лоджиях", лифтах, на рабочих местах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F77D6">
        <w:rPr>
          <w:rFonts w:ascii="Times New Roman" w:hAnsi="Times New Roman" w:cs="Times New Roman"/>
          <w:sz w:val="28"/>
          <w:szCs w:val="28"/>
        </w:rPr>
        <w:t xml:space="preserve"> и других мест связанных с проживанием, отдыхом, работой или учёбой граждан 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 xml:space="preserve">- от 1.000 до 1.500 руб. 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( понятие "общественное место на улице" в законе пока не совсем уточнено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F77D6">
        <w:rPr>
          <w:rFonts w:ascii="Times New Roman" w:hAnsi="Times New Roman" w:cs="Times New Roman"/>
          <w:sz w:val="28"/>
          <w:szCs w:val="28"/>
        </w:rPr>
        <w:t>,  что касается любых остановок наземного транспорта, то не бл</w:t>
      </w:r>
      <w:r w:rsidRPr="008F77D6">
        <w:rPr>
          <w:rFonts w:ascii="Times New Roman" w:hAnsi="Times New Roman" w:cs="Times New Roman"/>
          <w:sz w:val="28"/>
          <w:szCs w:val="28"/>
        </w:rPr>
        <w:t>и</w:t>
      </w:r>
      <w:r w:rsidRPr="008F77D6">
        <w:rPr>
          <w:rFonts w:ascii="Times New Roman" w:hAnsi="Times New Roman" w:cs="Times New Roman"/>
          <w:sz w:val="28"/>
          <w:szCs w:val="28"/>
        </w:rPr>
        <w:t>же 15 метров от остановки.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Продажа несовершеннолетним табачной продукции: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- для физических лиц от 3.000 до 5.000 руб.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- для должностных лиц от 30.000 до 50.000 руб.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- для юридических лиц от 100.000 до 150.000 руб.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За навязывание продажи табачной продукции и курения табака: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- штраф физическим лицам от  2.000 до 3.000 руб.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- должностные лица от 30-ти до 50.000 рублей.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- юридическим лицам грозит штраф от 100.000 до 150.000 рублей.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А вот и радостная весть для курильщиков: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 xml:space="preserve">Отказ оборудовать места для курения будет наказываться штрафом: 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 xml:space="preserve">- для должностных лиц от 20.000  до 30.000 рублей. 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- для юридических лиц - от 50.000  до 80.000  рублей.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Куда жаловаться на курильщиков?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 xml:space="preserve">Пожаловаться на курильщиков в вашем городе можно: 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 xml:space="preserve">в Роспотребнадзор, вашему участковому района или в 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>вашу</w:t>
      </w:r>
      <w:proofErr w:type="gramEnd"/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управляющую компанию ЖКХ.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Узнать телефоны Роспотребнадзора вашего города очень просто,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 xml:space="preserve">позвонить в 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>справочное</w:t>
      </w:r>
      <w:proofErr w:type="gramEnd"/>
      <w:r w:rsidRPr="008F77D6">
        <w:rPr>
          <w:rFonts w:ascii="Times New Roman" w:hAnsi="Times New Roman" w:cs="Times New Roman"/>
          <w:sz w:val="28"/>
          <w:szCs w:val="28"/>
        </w:rPr>
        <w:t xml:space="preserve"> или набрать в поиске Яндекса: 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Роспотребнадзор (ваш город)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12.02.2013 - Госдума рассмотрела и приняла "антитабачный" закон</w:t>
      </w:r>
      <w:r w:rsidRPr="008F77D6">
        <w:rPr>
          <w:rFonts w:ascii="Times New Roman" w:hAnsi="Times New Roman" w:cs="Times New Roman"/>
          <w:sz w:val="28"/>
          <w:szCs w:val="28"/>
        </w:rPr>
        <w:t>о</w:t>
      </w:r>
      <w:r w:rsidRPr="008F77D6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Pr="008F77D6">
        <w:rPr>
          <w:rFonts w:ascii="Times New Roman" w:hAnsi="Times New Roman" w:cs="Times New Roman"/>
          <w:sz w:val="28"/>
          <w:szCs w:val="28"/>
        </w:rPr>
        <w:t>етьем, окончательном, чтении.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 xml:space="preserve">С 1 июня 2013 г. полностью вступил в силу закон о курении для части учреждений, а именно запрещено курение в: госучреждениях, вузах, школах, больницах, стадионах, (ресторанам и кафе дали фору до 1 июня 2014 года), подъездах, лифтах, на 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>балконах</w:t>
      </w:r>
      <w:proofErr w:type="gramEnd"/>
      <w:r w:rsidRPr="008F77D6">
        <w:rPr>
          <w:rFonts w:ascii="Times New Roman" w:hAnsi="Times New Roman" w:cs="Times New Roman"/>
          <w:sz w:val="28"/>
          <w:szCs w:val="28"/>
        </w:rPr>
        <w:t xml:space="preserve"> если это мешает соседям, парках, скверах, поездах, на вокзалах, у метро, курение в присутствии детей может расцен</w:t>
      </w:r>
      <w:r w:rsidRPr="008F77D6">
        <w:rPr>
          <w:rFonts w:ascii="Times New Roman" w:hAnsi="Times New Roman" w:cs="Times New Roman"/>
          <w:sz w:val="28"/>
          <w:szCs w:val="28"/>
        </w:rPr>
        <w:t>и</w:t>
      </w:r>
      <w:r w:rsidRPr="008F77D6">
        <w:rPr>
          <w:rFonts w:ascii="Times New Roman" w:hAnsi="Times New Roman" w:cs="Times New Roman"/>
          <w:sz w:val="28"/>
          <w:szCs w:val="28"/>
        </w:rPr>
        <w:t>ваться как пример для подражания и нанесения вреда здоровью так же будет наказываться штрафом - "курилки" могут остаться только на предприятиях и в офисах, на усмотрение их руководства, но при этом для руководителей т</w:t>
      </w:r>
      <w:r w:rsidRPr="008F77D6">
        <w:rPr>
          <w:rFonts w:ascii="Times New Roman" w:hAnsi="Times New Roman" w:cs="Times New Roman"/>
          <w:sz w:val="28"/>
          <w:szCs w:val="28"/>
        </w:rPr>
        <w:t>а</w:t>
      </w:r>
      <w:r w:rsidRPr="008F77D6">
        <w:rPr>
          <w:rFonts w:ascii="Times New Roman" w:hAnsi="Times New Roman" w:cs="Times New Roman"/>
          <w:sz w:val="28"/>
          <w:szCs w:val="28"/>
        </w:rPr>
        <w:t>ких предприятий будет введён высокий налог. (На первом этапе закона о к</w:t>
      </w:r>
      <w:r w:rsidRPr="008F77D6">
        <w:rPr>
          <w:rFonts w:ascii="Times New Roman" w:hAnsi="Times New Roman" w:cs="Times New Roman"/>
          <w:sz w:val="28"/>
          <w:szCs w:val="28"/>
        </w:rPr>
        <w:t>у</w:t>
      </w:r>
      <w:r w:rsidRPr="008F77D6">
        <w:rPr>
          <w:rFonts w:ascii="Times New Roman" w:hAnsi="Times New Roman" w:cs="Times New Roman"/>
          <w:sz w:val="28"/>
          <w:szCs w:val="28"/>
        </w:rPr>
        <w:t>рении, решено не штрафовать курильщиков, а ограничится пока лишь зам</w:t>
      </w:r>
      <w:r w:rsidRPr="008F77D6">
        <w:rPr>
          <w:rFonts w:ascii="Times New Roman" w:hAnsi="Times New Roman" w:cs="Times New Roman"/>
          <w:sz w:val="28"/>
          <w:szCs w:val="28"/>
        </w:rPr>
        <w:t>е</w:t>
      </w:r>
      <w:r w:rsidRPr="008F77D6">
        <w:rPr>
          <w:rFonts w:ascii="Times New Roman" w:hAnsi="Times New Roman" w:cs="Times New Roman"/>
          <w:sz w:val="28"/>
          <w:szCs w:val="28"/>
        </w:rPr>
        <w:lastRenderedPageBreak/>
        <w:t>чанием и предупреждением так как пока не выработан план выписки штр</w:t>
      </w:r>
      <w:r w:rsidRPr="008F77D6">
        <w:rPr>
          <w:rFonts w:ascii="Times New Roman" w:hAnsi="Times New Roman" w:cs="Times New Roman"/>
          <w:sz w:val="28"/>
          <w:szCs w:val="28"/>
        </w:rPr>
        <w:t>а</w:t>
      </w:r>
      <w:r w:rsidRPr="008F77D6">
        <w:rPr>
          <w:rFonts w:ascii="Times New Roman" w:hAnsi="Times New Roman" w:cs="Times New Roman"/>
          <w:sz w:val="28"/>
          <w:szCs w:val="28"/>
        </w:rPr>
        <w:t xml:space="preserve">фов, в 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8F77D6">
        <w:rPr>
          <w:rFonts w:ascii="Times New Roman" w:hAnsi="Times New Roman" w:cs="Times New Roman"/>
          <w:sz w:val="28"/>
          <w:szCs w:val="28"/>
        </w:rPr>
        <w:t xml:space="preserve"> всё как и положено в России...) 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Весной 2013 г. киоски лишатся права продавать сигареты и другие т</w:t>
      </w:r>
      <w:r w:rsidRPr="008F77D6">
        <w:rPr>
          <w:rFonts w:ascii="Times New Roman" w:hAnsi="Times New Roman" w:cs="Times New Roman"/>
          <w:sz w:val="28"/>
          <w:szCs w:val="28"/>
        </w:rPr>
        <w:t>а</w:t>
      </w:r>
      <w:r w:rsidRPr="008F77D6">
        <w:rPr>
          <w:rFonts w:ascii="Times New Roman" w:hAnsi="Times New Roman" w:cs="Times New Roman"/>
          <w:sz w:val="28"/>
          <w:szCs w:val="28"/>
        </w:rPr>
        <w:t>бачные изделия. (Для справки: до 70% сигарет в киосках, это товар ввезё</w:t>
      </w:r>
      <w:r w:rsidRPr="008F77D6">
        <w:rPr>
          <w:rFonts w:ascii="Times New Roman" w:hAnsi="Times New Roman" w:cs="Times New Roman"/>
          <w:sz w:val="28"/>
          <w:szCs w:val="28"/>
        </w:rPr>
        <w:t>н</w:t>
      </w:r>
      <w:r w:rsidRPr="008F77D6">
        <w:rPr>
          <w:rFonts w:ascii="Times New Roman" w:hAnsi="Times New Roman" w:cs="Times New Roman"/>
          <w:sz w:val="28"/>
          <w:szCs w:val="28"/>
        </w:rPr>
        <w:t xml:space="preserve">ный нелегальным способом, закрыв 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>киоски</w:t>
      </w:r>
      <w:proofErr w:type="gramEnd"/>
      <w:r w:rsidRPr="008F77D6">
        <w:rPr>
          <w:rFonts w:ascii="Times New Roman" w:hAnsi="Times New Roman" w:cs="Times New Roman"/>
          <w:sz w:val="28"/>
          <w:szCs w:val="28"/>
        </w:rPr>
        <w:t xml:space="preserve"> государство ничего не потеряет.)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С июня 2014 года магазинам будет запрещено выкладывать сигареты на витрины и рекламировать их. Покупателю будет предоставлен только прейскурант с названиями сигарет.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Так же вскоре на пачках сигарет появятся и картинки с изображени</w:t>
      </w:r>
      <w:r w:rsidRPr="008F77D6">
        <w:rPr>
          <w:rFonts w:ascii="Times New Roman" w:hAnsi="Times New Roman" w:cs="Times New Roman"/>
          <w:sz w:val="28"/>
          <w:szCs w:val="28"/>
        </w:rPr>
        <w:t>я</w:t>
      </w:r>
      <w:r w:rsidRPr="008F77D6">
        <w:rPr>
          <w:rFonts w:ascii="Times New Roman" w:hAnsi="Times New Roman" w:cs="Times New Roman"/>
          <w:sz w:val="28"/>
          <w:szCs w:val="28"/>
        </w:rPr>
        <w:t xml:space="preserve">ми от последствий курения. 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8F77D6">
        <w:rPr>
          <w:rFonts w:ascii="Times New Roman" w:hAnsi="Times New Roman" w:cs="Times New Roman"/>
          <w:sz w:val="28"/>
          <w:szCs w:val="28"/>
        </w:rPr>
        <w:t xml:space="preserve"> в Австралии на пачках сигарет запр</w:t>
      </w:r>
      <w:r w:rsidRPr="008F77D6">
        <w:rPr>
          <w:rFonts w:ascii="Times New Roman" w:hAnsi="Times New Roman" w:cs="Times New Roman"/>
          <w:sz w:val="28"/>
          <w:szCs w:val="28"/>
        </w:rPr>
        <w:t>е</w:t>
      </w:r>
      <w:r w:rsidRPr="008F77D6">
        <w:rPr>
          <w:rFonts w:ascii="Times New Roman" w:hAnsi="Times New Roman" w:cs="Times New Roman"/>
          <w:sz w:val="28"/>
          <w:szCs w:val="28"/>
        </w:rPr>
        <w:t>щено указывать даже логотип компании и там красуется только ужасные п</w:t>
      </w:r>
      <w:r w:rsidRPr="008F77D6">
        <w:rPr>
          <w:rFonts w:ascii="Times New Roman" w:hAnsi="Times New Roman" w:cs="Times New Roman"/>
          <w:sz w:val="28"/>
          <w:szCs w:val="28"/>
        </w:rPr>
        <w:t>о</w:t>
      </w:r>
      <w:r w:rsidRPr="008F77D6">
        <w:rPr>
          <w:rFonts w:ascii="Times New Roman" w:hAnsi="Times New Roman" w:cs="Times New Roman"/>
          <w:sz w:val="28"/>
          <w:szCs w:val="28"/>
        </w:rPr>
        <w:t>следствия курения. Все истеричные нападки табачных  компаний пытавши</w:t>
      </w:r>
      <w:r w:rsidRPr="008F77D6">
        <w:rPr>
          <w:rFonts w:ascii="Times New Roman" w:hAnsi="Times New Roman" w:cs="Times New Roman"/>
          <w:sz w:val="28"/>
          <w:szCs w:val="28"/>
        </w:rPr>
        <w:t>х</w:t>
      </w:r>
      <w:r w:rsidRPr="008F77D6">
        <w:rPr>
          <w:rFonts w:ascii="Times New Roman" w:hAnsi="Times New Roman" w:cs="Times New Roman"/>
          <w:sz w:val="28"/>
          <w:szCs w:val="28"/>
        </w:rPr>
        <w:t>ся обвинить правительство в присвоении торговых марок были отклонены. Генпрокурор страны Никола Роксон отклонил претензии, отметив: "Табак - это единственный легально продающийся в Австралии продукт, который убивает людей".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Курилку в Госдуме решено закрыть в Июне этого года, но собираются построить отдельное помещение и теперь для того, что бы покурить, "наро</w:t>
      </w:r>
      <w:r w:rsidRPr="008F77D6">
        <w:rPr>
          <w:rFonts w:ascii="Times New Roman" w:hAnsi="Times New Roman" w:cs="Times New Roman"/>
          <w:sz w:val="28"/>
          <w:szCs w:val="28"/>
        </w:rPr>
        <w:t>д</w:t>
      </w:r>
      <w:r w:rsidRPr="008F77D6">
        <w:rPr>
          <w:rFonts w:ascii="Times New Roman" w:hAnsi="Times New Roman" w:cs="Times New Roman"/>
          <w:sz w:val="28"/>
          <w:szCs w:val="28"/>
        </w:rPr>
        <w:t>ному" избраннику, нужно будет выйти из учреждения и пройти в "депута</w:t>
      </w:r>
      <w:r w:rsidRPr="008F77D6">
        <w:rPr>
          <w:rFonts w:ascii="Times New Roman" w:hAnsi="Times New Roman" w:cs="Times New Roman"/>
          <w:sz w:val="28"/>
          <w:szCs w:val="28"/>
        </w:rPr>
        <w:t>т</w:t>
      </w:r>
      <w:r w:rsidRPr="008F77D6">
        <w:rPr>
          <w:rFonts w:ascii="Times New Roman" w:hAnsi="Times New Roman" w:cs="Times New Roman"/>
          <w:sz w:val="28"/>
          <w:szCs w:val="28"/>
        </w:rPr>
        <w:t>скую" курильню... (почему бы не сделать её платной, отхожие места ведь все платные)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Теперь пассажирам поездов дальнего следования предлагается курить "тихо в сторонке" на платформах во время остановок, а владельцам кафе, ресторанов не тратить понапрасну деньги на оборудование курилок.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Штрафы за курение.  14 мая 2013 года на заседании Госдумы депут</w:t>
      </w:r>
      <w:r w:rsidRPr="008F77D6">
        <w:rPr>
          <w:rFonts w:ascii="Times New Roman" w:hAnsi="Times New Roman" w:cs="Times New Roman"/>
          <w:sz w:val="28"/>
          <w:szCs w:val="28"/>
        </w:rPr>
        <w:t>а</w:t>
      </w:r>
      <w:r w:rsidRPr="008F77D6">
        <w:rPr>
          <w:rFonts w:ascii="Times New Roman" w:hAnsi="Times New Roman" w:cs="Times New Roman"/>
          <w:sz w:val="28"/>
          <w:szCs w:val="28"/>
        </w:rPr>
        <w:t xml:space="preserve">ты приняли в первом чтении законопроект, который устанавливает размер штрафов за курение в общественных местах и рекламу табачных изделий. 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Предлагается ввести штраф от 1 000 до 1 500 рублей за курение в з</w:t>
      </w:r>
      <w:r w:rsidRPr="008F77D6">
        <w:rPr>
          <w:rFonts w:ascii="Times New Roman" w:hAnsi="Times New Roman" w:cs="Times New Roman"/>
          <w:sz w:val="28"/>
          <w:szCs w:val="28"/>
        </w:rPr>
        <w:t>а</w:t>
      </w:r>
      <w:r w:rsidRPr="008F77D6">
        <w:rPr>
          <w:rFonts w:ascii="Times New Roman" w:hAnsi="Times New Roman" w:cs="Times New Roman"/>
          <w:sz w:val="28"/>
          <w:szCs w:val="28"/>
        </w:rPr>
        <w:t>прещённых местах, к которым относятся рестораны, кафе, остановки, соц</w:t>
      </w:r>
      <w:r w:rsidRPr="008F77D6">
        <w:rPr>
          <w:rFonts w:ascii="Times New Roman" w:hAnsi="Times New Roman" w:cs="Times New Roman"/>
          <w:sz w:val="28"/>
          <w:szCs w:val="28"/>
        </w:rPr>
        <w:t>и</w:t>
      </w:r>
      <w:r w:rsidRPr="008F77D6">
        <w:rPr>
          <w:rFonts w:ascii="Times New Roman" w:hAnsi="Times New Roman" w:cs="Times New Roman"/>
          <w:sz w:val="28"/>
          <w:szCs w:val="28"/>
        </w:rPr>
        <w:t>альные учреждения (больницы, ВУЗы, школы).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За продажу сигарет несовершеннолетним - штраф от 80 000 до 90 000 рублей с конфискацией табачной продукции. Такой размер администрати</w:t>
      </w:r>
      <w:r w:rsidRPr="008F77D6">
        <w:rPr>
          <w:rFonts w:ascii="Times New Roman" w:hAnsi="Times New Roman" w:cs="Times New Roman"/>
          <w:sz w:val="28"/>
          <w:szCs w:val="28"/>
        </w:rPr>
        <w:t>в</w:t>
      </w:r>
      <w:r w:rsidRPr="008F77D6">
        <w:rPr>
          <w:rFonts w:ascii="Times New Roman" w:hAnsi="Times New Roman" w:cs="Times New Roman"/>
          <w:sz w:val="28"/>
          <w:szCs w:val="28"/>
        </w:rPr>
        <w:t>ного наказания предполагается ввести в КоАП для юридических лиц. С пр</w:t>
      </w:r>
      <w:r w:rsidRPr="008F77D6">
        <w:rPr>
          <w:rFonts w:ascii="Times New Roman" w:hAnsi="Times New Roman" w:cs="Times New Roman"/>
          <w:sz w:val="28"/>
          <w:szCs w:val="28"/>
        </w:rPr>
        <w:t>о</w:t>
      </w:r>
      <w:r w:rsidRPr="008F77D6">
        <w:rPr>
          <w:rFonts w:ascii="Times New Roman" w:hAnsi="Times New Roman" w:cs="Times New Roman"/>
          <w:sz w:val="28"/>
          <w:szCs w:val="28"/>
        </w:rPr>
        <w:t>давца тоже взыщут - оштрафуют на 8 000 - 10 000 рублей.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Кара для юридических лиц, рекламирующих изделия из табака и ст</w:t>
      </w:r>
      <w:r w:rsidRPr="008F77D6">
        <w:rPr>
          <w:rFonts w:ascii="Times New Roman" w:hAnsi="Times New Roman" w:cs="Times New Roman"/>
          <w:sz w:val="28"/>
          <w:szCs w:val="28"/>
        </w:rPr>
        <w:t>и</w:t>
      </w:r>
      <w:r w:rsidRPr="008F77D6">
        <w:rPr>
          <w:rFonts w:ascii="Times New Roman" w:hAnsi="Times New Roman" w:cs="Times New Roman"/>
          <w:sz w:val="28"/>
          <w:szCs w:val="28"/>
        </w:rPr>
        <w:t>мулирующих потребление табачной продукции, достигает размеров от 100 000 до 500 000 рублей или наложение запрета на деятельность фирмы на срок до 3-х месяцев. Наказание за это же должностных лиц составит от 5 000 до 20 000 рублей.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Кроме того, документ вводит запрет на курение на улице на рассто</w:t>
      </w:r>
      <w:r w:rsidRPr="008F77D6">
        <w:rPr>
          <w:rFonts w:ascii="Times New Roman" w:hAnsi="Times New Roman" w:cs="Times New Roman"/>
          <w:sz w:val="28"/>
          <w:szCs w:val="28"/>
        </w:rPr>
        <w:t>я</w:t>
      </w:r>
      <w:r w:rsidRPr="008F77D6">
        <w:rPr>
          <w:rFonts w:ascii="Times New Roman" w:hAnsi="Times New Roman" w:cs="Times New Roman"/>
          <w:sz w:val="28"/>
          <w:szCs w:val="28"/>
        </w:rPr>
        <w:t>нии менее чем 15 м (в первоначальном варианте 10 м) от входов в помещения железнодорожных вокзалов, автовокзалов, аэропортов, морских портов, ре</w:t>
      </w:r>
      <w:r w:rsidRPr="008F77D6">
        <w:rPr>
          <w:rFonts w:ascii="Times New Roman" w:hAnsi="Times New Roman" w:cs="Times New Roman"/>
          <w:sz w:val="28"/>
          <w:szCs w:val="28"/>
        </w:rPr>
        <w:t>ч</w:t>
      </w:r>
      <w:r w:rsidRPr="008F77D6">
        <w:rPr>
          <w:rFonts w:ascii="Times New Roman" w:hAnsi="Times New Roman" w:cs="Times New Roman"/>
          <w:sz w:val="28"/>
          <w:szCs w:val="28"/>
        </w:rPr>
        <w:t>ных портов, станций метрополитена. Курить будет нельзя на детских пл</w:t>
      </w:r>
      <w:r w:rsidRPr="008F77D6">
        <w:rPr>
          <w:rFonts w:ascii="Times New Roman" w:hAnsi="Times New Roman" w:cs="Times New Roman"/>
          <w:sz w:val="28"/>
          <w:szCs w:val="28"/>
        </w:rPr>
        <w:t>о</w:t>
      </w:r>
      <w:r w:rsidRPr="008F77D6">
        <w:rPr>
          <w:rFonts w:ascii="Times New Roman" w:hAnsi="Times New Roman" w:cs="Times New Roman"/>
          <w:sz w:val="28"/>
          <w:szCs w:val="28"/>
        </w:rPr>
        <w:t>щадках и на оборудованных пляжах.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"Полностью" запрет на курение с дополнительным ограничением и распространение закона на другие общественные места, будет дорабатыват</w:t>
      </w:r>
      <w:r w:rsidRPr="008F77D6">
        <w:rPr>
          <w:rFonts w:ascii="Times New Roman" w:hAnsi="Times New Roman" w:cs="Times New Roman"/>
          <w:sz w:val="28"/>
          <w:szCs w:val="28"/>
        </w:rPr>
        <w:t>ь</w:t>
      </w:r>
      <w:r w:rsidRPr="008F77D6">
        <w:rPr>
          <w:rFonts w:ascii="Times New Roman" w:hAnsi="Times New Roman" w:cs="Times New Roman"/>
          <w:sz w:val="28"/>
          <w:szCs w:val="28"/>
        </w:rPr>
        <w:t>ся и планируется далее поэтапно вводить до 2014 года и основательно запр</w:t>
      </w:r>
      <w:r w:rsidRPr="008F77D6">
        <w:rPr>
          <w:rFonts w:ascii="Times New Roman" w:hAnsi="Times New Roman" w:cs="Times New Roman"/>
          <w:sz w:val="28"/>
          <w:szCs w:val="28"/>
        </w:rPr>
        <w:t>е</w:t>
      </w:r>
      <w:r w:rsidRPr="008F77D6">
        <w:rPr>
          <w:rFonts w:ascii="Times New Roman" w:hAnsi="Times New Roman" w:cs="Times New Roman"/>
          <w:sz w:val="28"/>
          <w:szCs w:val="28"/>
        </w:rPr>
        <w:t xml:space="preserve">тить и ужесточить наказание за курение до 1 Января 2016 года. 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>(Россия самая отсталая и самая медленная страна по принятию законов и все знают почему) так, что некурящим остаётся только набраться терпения, а курящим людям достойно и без истерик отнестись как к своему здоровью, так и к здоровью окружающих их людей, своих родных и близких. 87% Россиян поддержив</w:t>
      </w:r>
      <w:r w:rsidRPr="008F77D6">
        <w:rPr>
          <w:rFonts w:ascii="Times New Roman" w:hAnsi="Times New Roman" w:cs="Times New Roman"/>
          <w:sz w:val="28"/>
          <w:szCs w:val="28"/>
        </w:rPr>
        <w:t>а</w:t>
      </w:r>
      <w:r w:rsidRPr="008F77D6">
        <w:rPr>
          <w:rFonts w:ascii="Times New Roman" w:hAnsi="Times New Roman" w:cs="Times New Roman"/>
          <w:sz w:val="28"/>
          <w:szCs w:val="28"/>
        </w:rPr>
        <w:t>ют антитабачный закон, сре</w:t>
      </w:r>
      <w:r w:rsidR="008F77D6">
        <w:rPr>
          <w:rFonts w:ascii="Times New Roman" w:hAnsi="Times New Roman" w:cs="Times New Roman"/>
          <w:sz w:val="28"/>
          <w:szCs w:val="28"/>
        </w:rPr>
        <w:t>ди которых 35% сами курильщики.</w:t>
      </w:r>
      <w:proofErr w:type="gramEnd"/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Продавать сигареты можно будет только в магазине площадью не м</w:t>
      </w:r>
      <w:r w:rsidRPr="008F77D6">
        <w:rPr>
          <w:rFonts w:ascii="Times New Roman" w:hAnsi="Times New Roman" w:cs="Times New Roman"/>
          <w:sz w:val="28"/>
          <w:szCs w:val="28"/>
        </w:rPr>
        <w:t>е</w:t>
      </w:r>
      <w:r w:rsidRPr="008F77D6">
        <w:rPr>
          <w:rFonts w:ascii="Times New Roman" w:hAnsi="Times New Roman" w:cs="Times New Roman"/>
          <w:sz w:val="28"/>
          <w:szCs w:val="28"/>
        </w:rPr>
        <w:t>нее 50 кв. м (продажа в ларьках попадет под запрет). В том случае, если в н</w:t>
      </w:r>
      <w:r w:rsidRPr="008F77D6">
        <w:rPr>
          <w:rFonts w:ascii="Times New Roman" w:hAnsi="Times New Roman" w:cs="Times New Roman"/>
          <w:sz w:val="28"/>
          <w:szCs w:val="28"/>
        </w:rPr>
        <w:t>а</w:t>
      </w:r>
      <w:r w:rsidRPr="008F77D6">
        <w:rPr>
          <w:rFonts w:ascii="Times New Roman" w:hAnsi="Times New Roman" w:cs="Times New Roman"/>
          <w:sz w:val="28"/>
          <w:szCs w:val="28"/>
        </w:rPr>
        <w:t>селенном пункте не окажется магазинов, подходящих к данному требованию, в нем разрешат развозную торговлю. Стоит отметить, что 50 кв. м — предл</w:t>
      </w:r>
      <w:r w:rsidRPr="008F77D6">
        <w:rPr>
          <w:rFonts w:ascii="Times New Roman" w:hAnsi="Times New Roman" w:cs="Times New Roman"/>
          <w:sz w:val="28"/>
          <w:szCs w:val="28"/>
        </w:rPr>
        <w:t>а</w:t>
      </w:r>
      <w:r w:rsidRPr="008F77D6">
        <w:rPr>
          <w:rFonts w:ascii="Times New Roman" w:hAnsi="Times New Roman" w:cs="Times New Roman"/>
          <w:sz w:val="28"/>
          <w:szCs w:val="28"/>
        </w:rPr>
        <w:t>гаемая планка для городов, в сельских поселен</w:t>
      </w:r>
      <w:r w:rsidR="008F77D6">
        <w:rPr>
          <w:rFonts w:ascii="Times New Roman" w:hAnsi="Times New Roman" w:cs="Times New Roman"/>
          <w:sz w:val="28"/>
          <w:szCs w:val="28"/>
        </w:rPr>
        <w:t>иях она составит 25 кв. ме</w:t>
      </w:r>
      <w:r w:rsidR="008F77D6">
        <w:rPr>
          <w:rFonts w:ascii="Times New Roman" w:hAnsi="Times New Roman" w:cs="Times New Roman"/>
          <w:sz w:val="28"/>
          <w:szCs w:val="28"/>
        </w:rPr>
        <w:t>т</w:t>
      </w:r>
      <w:r w:rsidR="008F77D6">
        <w:rPr>
          <w:rFonts w:ascii="Times New Roman" w:hAnsi="Times New Roman" w:cs="Times New Roman"/>
          <w:sz w:val="28"/>
          <w:szCs w:val="28"/>
        </w:rPr>
        <w:t>ров.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В Минздраве, помимо прочего, предлагают запретить выкладку т</w:t>
      </w:r>
      <w:r w:rsidRPr="008F77D6">
        <w:rPr>
          <w:rFonts w:ascii="Times New Roman" w:hAnsi="Times New Roman" w:cs="Times New Roman"/>
          <w:sz w:val="28"/>
          <w:szCs w:val="28"/>
        </w:rPr>
        <w:t>а</w:t>
      </w:r>
      <w:r w:rsidRPr="008F77D6">
        <w:rPr>
          <w:rFonts w:ascii="Times New Roman" w:hAnsi="Times New Roman" w:cs="Times New Roman"/>
          <w:sz w:val="28"/>
          <w:szCs w:val="28"/>
        </w:rPr>
        <w:t>бачной продукции на прилавок. Вместо этого покупателям станут выдавать прейскуранты. В министерстве полагают, что укрупнение розничных продаж и ограничение доступности сигарет помогут в борьбе с курением среди нес</w:t>
      </w:r>
      <w:r w:rsidRPr="008F77D6">
        <w:rPr>
          <w:rFonts w:ascii="Times New Roman" w:hAnsi="Times New Roman" w:cs="Times New Roman"/>
          <w:sz w:val="28"/>
          <w:szCs w:val="28"/>
        </w:rPr>
        <w:t>о</w:t>
      </w:r>
      <w:r w:rsidRPr="008F77D6">
        <w:rPr>
          <w:rFonts w:ascii="Times New Roman" w:hAnsi="Times New Roman" w:cs="Times New Roman"/>
          <w:sz w:val="28"/>
          <w:szCs w:val="28"/>
        </w:rPr>
        <w:t>вершеннолетних и улучшат качество государственного контроля в данной сфере. Также предлагается закрепить законодательно запрет на продажу т</w:t>
      </w:r>
      <w:r w:rsidRPr="008F77D6">
        <w:rPr>
          <w:rFonts w:ascii="Times New Roman" w:hAnsi="Times New Roman" w:cs="Times New Roman"/>
          <w:sz w:val="28"/>
          <w:szCs w:val="28"/>
        </w:rPr>
        <w:t>а</w:t>
      </w:r>
      <w:r w:rsidRPr="008F77D6">
        <w:rPr>
          <w:rFonts w:ascii="Times New Roman" w:hAnsi="Times New Roman" w:cs="Times New Roman"/>
          <w:sz w:val="28"/>
          <w:szCs w:val="28"/>
        </w:rPr>
        <w:t>бачной продукции несовершеннолетним.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Помимо вышеупомянутых ограничений, чиновники решили побороть курение и в кинематографе, пишут «Известия». Авторам картин отныне пр</w:t>
      </w:r>
      <w:r w:rsidRPr="008F77D6">
        <w:rPr>
          <w:rFonts w:ascii="Times New Roman" w:hAnsi="Times New Roman" w:cs="Times New Roman"/>
          <w:sz w:val="28"/>
          <w:szCs w:val="28"/>
        </w:rPr>
        <w:t>и</w:t>
      </w:r>
      <w:r w:rsidRPr="008F77D6">
        <w:rPr>
          <w:rFonts w:ascii="Times New Roman" w:hAnsi="Times New Roman" w:cs="Times New Roman"/>
          <w:sz w:val="28"/>
          <w:szCs w:val="28"/>
        </w:rPr>
        <w:t>дется доказывать, что выкуренная в кадре сигарета является «неотъемлемой частью художественного замысла». Что касается новых аудиовизуальных з</w:t>
      </w:r>
      <w:r w:rsidRPr="008F77D6">
        <w:rPr>
          <w:rFonts w:ascii="Times New Roman" w:hAnsi="Times New Roman" w:cs="Times New Roman"/>
          <w:sz w:val="28"/>
          <w:szCs w:val="28"/>
        </w:rPr>
        <w:t>а</w:t>
      </w:r>
      <w:r w:rsidRPr="008F77D6">
        <w:rPr>
          <w:rFonts w:ascii="Times New Roman" w:hAnsi="Times New Roman" w:cs="Times New Roman"/>
          <w:sz w:val="28"/>
          <w:szCs w:val="28"/>
        </w:rPr>
        <w:t>писей для детей, то тут демонстрация употребления табака оказывается под тотальным запретом.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Кроме того, разработчики закона предлагают ввести запрет на стим</w:t>
      </w:r>
      <w:r w:rsidRPr="008F77D6">
        <w:rPr>
          <w:rFonts w:ascii="Times New Roman" w:hAnsi="Times New Roman" w:cs="Times New Roman"/>
          <w:sz w:val="28"/>
          <w:szCs w:val="28"/>
        </w:rPr>
        <w:t>у</w:t>
      </w:r>
      <w:r w:rsidRPr="008F77D6">
        <w:rPr>
          <w:rFonts w:ascii="Times New Roman" w:hAnsi="Times New Roman" w:cs="Times New Roman"/>
          <w:sz w:val="28"/>
          <w:szCs w:val="28"/>
        </w:rPr>
        <w:t>лирование продажи табака и спонсорства со стороны табачных компаний. В Минздраве уверены, что все предложенные меры смогут уменьшить смер</w:t>
      </w:r>
      <w:r w:rsidRPr="008F77D6">
        <w:rPr>
          <w:rFonts w:ascii="Times New Roman" w:hAnsi="Times New Roman" w:cs="Times New Roman"/>
          <w:sz w:val="28"/>
          <w:szCs w:val="28"/>
        </w:rPr>
        <w:t>т</w:t>
      </w:r>
      <w:r w:rsidRPr="008F77D6">
        <w:rPr>
          <w:rFonts w:ascii="Times New Roman" w:hAnsi="Times New Roman" w:cs="Times New Roman"/>
          <w:sz w:val="28"/>
          <w:szCs w:val="28"/>
        </w:rPr>
        <w:t>ность от курения в России примерно на 150–200 тысяч человек в год.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«Московский комсомолец» сообщает, что в ведомстве также подгот</w:t>
      </w:r>
      <w:r w:rsidRPr="008F77D6">
        <w:rPr>
          <w:rFonts w:ascii="Times New Roman" w:hAnsi="Times New Roman" w:cs="Times New Roman"/>
          <w:sz w:val="28"/>
          <w:szCs w:val="28"/>
        </w:rPr>
        <w:t>о</w:t>
      </w:r>
      <w:r w:rsidRPr="008F77D6">
        <w:rPr>
          <w:rFonts w:ascii="Times New Roman" w:hAnsi="Times New Roman" w:cs="Times New Roman"/>
          <w:sz w:val="28"/>
          <w:szCs w:val="28"/>
        </w:rPr>
        <w:t>вили проект специальной системы оказания курильщикам квалифицирова</w:t>
      </w:r>
      <w:r w:rsidRPr="008F77D6">
        <w:rPr>
          <w:rFonts w:ascii="Times New Roman" w:hAnsi="Times New Roman" w:cs="Times New Roman"/>
          <w:sz w:val="28"/>
          <w:szCs w:val="28"/>
        </w:rPr>
        <w:t>н</w:t>
      </w:r>
      <w:r w:rsidRPr="008F77D6">
        <w:rPr>
          <w:rFonts w:ascii="Times New Roman" w:hAnsi="Times New Roman" w:cs="Times New Roman"/>
          <w:sz w:val="28"/>
          <w:szCs w:val="28"/>
        </w:rPr>
        <w:t xml:space="preserve">ной медицинской помощи. Согласно тексту документа, курящий пациент, </w:t>
      </w:r>
      <w:r w:rsidRPr="008F77D6">
        <w:rPr>
          <w:rFonts w:ascii="Times New Roman" w:hAnsi="Times New Roman" w:cs="Times New Roman"/>
          <w:sz w:val="28"/>
          <w:szCs w:val="28"/>
        </w:rPr>
        <w:lastRenderedPageBreak/>
        <w:t>обратившийся по любому вопросу в медучреждение, не должен будет его п</w:t>
      </w:r>
      <w:r w:rsidRPr="008F77D6">
        <w:rPr>
          <w:rFonts w:ascii="Times New Roman" w:hAnsi="Times New Roman" w:cs="Times New Roman"/>
          <w:sz w:val="28"/>
          <w:szCs w:val="28"/>
        </w:rPr>
        <w:t>о</w:t>
      </w:r>
      <w:r w:rsidRPr="008F77D6">
        <w:rPr>
          <w:rFonts w:ascii="Times New Roman" w:hAnsi="Times New Roman" w:cs="Times New Roman"/>
          <w:sz w:val="28"/>
          <w:szCs w:val="28"/>
        </w:rPr>
        <w:t>кидать, пока его не поставят на учет по факту употребления табака и не пр</w:t>
      </w:r>
      <w:r w:rsidRPr="008F77D6">
        <w:rPr>
          <w:rFonts w:ascii="Times New Roman" w:hAnsi="Times New Roman" w:cs="Times New Roman"/>
          <w:sz w:val="28"/>
          <w:szCs w:val="28"/>
        </w:rPr>
        <w:t>о</w:t>
      </w:r>
      <w:r w:rsidRPr="008F77D6">
        <w:rPr>
          <w:rFonts w:ascii="Times New Roman" w:hAnsi="Times New Roman" w:cs="Times New Roman"/>
          <w:sz w:val="28"/>
          <w:szCs w:val="28"/>
        </w:rPr>
        <w:t>ведут консультации по преодолению никотиновой зависимости.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К предложенным Минздравом профилактическим мерам некоторые депутаты Госдумы отнеслись достаточно скептически. Так, депутат Госдумы от фракции «Справедливая Россия» Антон Беляков назвал законопроект п</w:t>
      </w:r>
      <w:r w:rsidRPr="008F77D6">
        <w:rPr>
          <w:rFonts w:ascii="Times New Roman" w:hAnsi="Times New Roman" w:cs="Times New Roman"/>
          <w:sz w:val="28"/>
          <w:szCs w:val="28"/>
        </w:rPr>
        <w:t>о</w:t>
      </w:r>
      <w:r w:rsidRPr="008F77D6">
        <w:rPr>
          <w:rFonts w:ascii="Times New Roman" w:hAnsi="Times New Roman" w:cs="Times New Roman"/>
          <w:sz w:val="28"/>
          <w:szCs w:val="28"/>
        </w:rPr>
        <w:t>пыткой главы министерства Татьяны Голиковой сохранить свой пост. «У нас всегда встречают по одежке, а провожают по уму. Я думаю, что последний хлопок дверью Татьяны Алексеевны Голиковой свидетельствует, что там под одеждой что-то есть. Жаль только, что все эти проявления заботы о здоровье нации мы увидели всего за несколько дней до отставки. Это почти единс</w:t>
      </w:r>
      <w:r w:rsidRPr="008F77D6">
        <w:rPr>
          <w:rFonts w:ascii="Times New Roman" w:hAnsi="Times New Roman" w:cs="Times New Roman"/>
          <w:sz w:val="28"/>
          <w:szCs w:val="28"/>
        </w:rPr>
        <w:t>т</w:t>
      </w:r>
      <w:r w:rsidRPr="008F77D6">
        <w:rPr>
          <w:rFonts w:ascii="Times New Roman" w:hAnsi="Times New Roman" w:cs="Times New Roman"/>
          <w:sz w:val="28"/>
          <w:szCs w:val="28"/>
        </w:rPr>
        <w:t xml:space="preserve">венный шаг, который Минздравсоцразвития во главе с Голиковой за все годы совершил. Россия 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F77D6">
        <w:rPr>
          <w:rFonts w:ascii="Times New Roman" w:hAnsi="Times New Roman" w:cs="Times New Roman"/>
          <w:sz w:val="28"/>
          <w:szCs w:val="28"/>
        </w:rPr>
        <w:t xml:space="preserve"> 10 лет неуклонно усиливала свое печальное первенство как самая курящая страна. И вот, за несколько дней до отставки Минздравсоцразвития проблему осознал и попытался что-то сделать», — ц</w:t>
      </w:r>
      <w:r w:rsidRPr="008F77D6">
        <w:rPr>
          <w:rFonts w:ascii="Times New Roman" w:hAnsi="Times New Roman" w:cs="Times New Roman"/>
          <w:sz w:val="28"/>
          <w:szCs w:val="28"/>
        </w:rPr>
        <w:t>и</w:t>
      </w:r>
      <w:r w:rsidRPr="008F77D6">
        <w:rPr>
          <w:rFonts w:ascii="Times New Roman" w:hAnsi="Times New Roman" w:cs="Times New Roman"/>
          <w:sz w:val="28"/>
          <w:szCs w:val="28"/>
        </w:rPr>
        <w:t>тирует депутата РСН.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По данным исследований, первое место в мире по уровню потребл</w:t>
      </w:r>
      <w:r w:rsidRPr="008F77D6">
        <w:rPr>
          <w:rFonts w:ascii="Times New Roman" w:hAnsi="Times New Roman" w:cs="Times New Roman"/>
          <w:sz w:val="28"/>
          <w:szCs w:val="28"/>
        </w:rPr>
        <w:t>е</w:t>
      </w:r>
      <w:r w:rsidRPr="008F77D6">
        <w:rPr>
          <w:rFonts w:ascii="Times New Roman" w:hAnsi="Times New Roman" w:cs="Times New Roman"/>
          <w:sz w:val="28"/>
          <w:szCs w:val="28"/>
        </w:rPr>
        <w:t xml:space="preserve">ния табака принадлежит России. В стране курят около 39% населения — это примерно 44 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8F77D6">
        <w:rPr>
          <w:rFonts w:ascii="Times New Roman" w:hAnsi="Times New Roman" w:cs="Times New Roman"/>
          <w:sz w:val="28"/>
          <w:szCs w:val="28"/>
        </w:rPr>
        <w:t xml:space="preserve"> человек</w:t>
      </w:r>
      <w:bookmarkStart w:id="0" w:name="_GoBack"/>
      <w:bookmarkEnd w:id="0"/>
      <w:r w:rsidRPr="008F77D6">
        <w:rPr>
          <w:rFonts w:ascii="Times New Roman" w:hAnsi="Times New Roman" w:cs="Times New Roman"/>
          <w:sz w:val="28"/>
          <w:szCs w:val="28"/>
        </w:rPr>
        <w:t>. Ежегодно от болезней, вызванных курением, ум</w:t>
      </w:r>
      <w:r w:rsidRPr="008F77D6">
        <w:rPr>
          <w:rFonts w:ascii="Times New Roman" w:hAnsi="Times New Roman" w:cs="Times New Roman"/>
          <w:sz w:val="28"/>
          <w:szCs w:val="28"/>
        </w:rPr>
        <w:t>и</w:t>
      </w:r>
      <w:r w:rsidRPr="008F77D6">
        <w:rPr>
          <w:rFonts w:ascii="Times New Roman" w:hAnsi="Times New Roman" w:cs="Times New Roman"/>
          <w:sz w:val="28"/>
          <w:szCs w:val="28"/>
        </w:rPr>
        <w:t>рает около 400 тыс. россиян.</w:t>
      </w: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12C" w:rsidRPr="008F77D6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В России на лечение курильщиков тратится в 5 раз больше денег из бюджета страны и налогоплательщиков, чем с акцизов продаж сигарет. Ра</w:t>
      </w:r>
      <w:r w:rsidRPr="008F77D6">
        <w:rPr>
          <w:rFonts w:ascii="Times New Roman" w:hAnsi="Times New Roman" w:cs="Times New Roman"/>
          <w:sz w:val="28"/>
          <w:szCs w:val="28"/>
        </w:rPr>
        <w:t>с</w:t>
      </w:r>
      <w:r w:rsidRPr="008F77D6">
        <w:rPr>
          <w:rFonts w:ascii="Times New Roman" w:hAnsi="Times New Roman" w:cs="Times New Roman"/>
          <w:sz w:val="28"/>
          <w:szCs w:val="28"/>
        </w:rPr>
        <w:t xml:space="preserve">ходы </w:t>
      </w:r>
      <w:proofErr w:type="gramStart"/>
      <w:r w:rsidRPr="008F77D6">
        <w:rPr>
          <w:rFonts w:ascii="Times New Roman" w:hAnsi="Times New Roman" w:cs="Times New Roman"/>
          <w:sz w:val="28"/>
          <w:szCs w:val="28"/>
        </w:rPr>
        <w:t>превышают уже 970 миллиардов рублей и без изменения ситуации к 2020 году может</w:t>
      </w:r>
      <w:proofErr w:type="gramEnd"/>
      <w:r w:rsidRPr="008F77D6">
        <w:rPr>
          <w:rFonts w:ascii="Times New Roman" w:hAnsi="Times New Roman" w:cs="Times New Roman"/>
          <w:sz w:val="28"/>
          <w:szCs w:val="28"/>
        </w:rPr>
        <w:t xml:space="preserve"> достигнуть до 7% ВВП.</w:t>
      </w:r>
    </w:p>
    <w:p w:rsidR="009F2A5D" w:rsidRDefault="0085712C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7D6">
        <w:rPr>
          <w:rFonts w:ascii="Times New Roman" w:hAnsi="Times New Roman" w:cs="Times New Roman"/>
          <w:sz w:val="28"/>
          <w:szCs w:val="28"/>
        </w:rPr>
        <w:t>В России дети начинают курить с восьмилетнего возраста, в стране курят около 45% процентов беременных женщин.</w:t>
      </w:r>
    </w:p>
    <w:p w:rsidR="00D906DD" w:rsidRDefault="00D906DD" w:rsidP="008F77D6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Default="00D906DD" w:rsidP="00D906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D906DD" w:rsidRPr="00D906DD" w:rsidRDefault="00D906D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906DD" w:rsidRPr="00D906DD" w:rsidSect="0073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E2698"/>
    <w:multiLevelType w:val="multilevel"/>
    <w:tmpl w:val="7BE80E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143D8"/>
    <w:rsid w:val="00733D0E"/>
    <w:rsid w:val="0085712C"/>
    <w:rsid w:val="008F77D6"/>
    <w:rsid w:val="009F2A5D"/>
    <w:rsid w:val="00D143D8"/>
    <w:rsid w:val="00D9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77D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9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F77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1519</Words>
  <Characters>8663</Characters>
  <Application>Microsoft Office Word</Application>
  <DocSecurity>0</DocSecurity>
  <Lines>72</Lines>
  <Paragraphs>20</Paragraphs>
  <ScaleCrop>false</ScaleCrop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Хонина</dc:creator>
  <cp:keywords/>
  <dc:description/>
  <cp:lastModifiedBy>1</cp:lastModifiedBy>
  <cp:revision>2</cp:revision>
  <dcterms:created xsi:type="dcterms:W3CDTF">2017-03-19T17:09:00Z</dcterms:created>
  <dcterms:modified xsi:type="dcterms:W3CDTF">2017-03-19T17:09:00Z</dcterms:modified>
</cp:coreProperties>
</file>